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2C" w:rsidRDefault="00621D2C" w:rsidP="00621D2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29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Аналитическая справка по итогам проведения праздника, посвященного «</w:t>
      </w:r>
      <w:r>
        <w:rPr>
          <w:rStyle w:val="c9"/>
          <w:b/>
          <w:bCs/>
          <w:color w:val="111111"/>
          <w:sz w:val="28"/>
          <w:szCs w:val="28"/>
          <w:shd w:val="clear" w:color="auto" w:fill="FFFFFF"/>
        </w:rPr>
        <w:t>Международному женскому дню»</w:t>
      </w:r>
    </w:p>
    <w:p w:rsidR="00365DC7" w:rsidRPr="00621D2C" w:rsidRDefault="00365DC7" w:rsidP="00365D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9"/>
        </w:rPr>
      </w:pPr>
      <w:r w:rsidRPr="00621D2C">
        <w:rPr>
          <w:color w:val="111111"/>
          <w:sz w:val="32"/>
          <w:szCs w:val="29"/>
        </w:rPr>
        <w:t>В соответствии с планом работы на </w:t>
      </w:r>
      <w:r w:rsidRPr="00621D2C">
        <w:rPr>
          <w:rStyle w:val="a4"/>
          <w:b w:val="0"/>
          <w:color w:val="111111"/>
          <w:sz w:val="32"/>
          <w:szCs w:val="29"/>
          <w:bdr w:val="none" w:sz="0" w:space="0" w:color="auto" w:frame="1"/>
        </w:rPr>
        <w:t>март</w:t>
      </w:r>
      <w:r w:rsidRPr="00621D2C">
        <w:rPr>
          <w:color w:val="111111"/>
          <w:sz w:val="32"/>
          <w:szCs w:val="29"/>
        </w:rPr>
        <w:t> месяц в указанные сроки был </w:t>
      </w:r>
      <w:r w:rsidRPr="00621D2C">
        <w:rPr>
          <w:rStyle w:val="a4"/>
          <w:b w:val="0"/>
          <w:color w:val="111111"/>
          <w:sz w:val="32"/>
          <w:szCs w:val="29"/>
          <w:bdr w:val="none" w:sz="0" w:space="0" w:color="auto" w:frame="1"/>
        </w:rPr>
        <w:t>проведен праздник</w:t>
      </w:r>
      <w:r w:rsidRPr="00621D2C">
        <w:rPr>
          <w:b/>
          <w:color w:val="111111"/>
          <w:sz w:val="32"/>
          <w:szCs w:val="29"/>
        </w:rPr>
        <w:t>, </w:t>
      </w:r>
      <w:r w:rsidRPr="00621D2C">
        <w:rPr>
          <w:rStyle w:val="a4"/>
          <w:b w:val="0"/>
          <w:color w:val="111111"/>
          <w:sz w:val="32"/>
          <w:szCs w:val="29"/>
          <w:bdr w:val="none" w:sz="0" w:space="0" w:color="auto" w:frame="1"/>
        </w:rPr>
        <w:t>посвященные Дню 8 марта</w:t>
      </w:r>
      <w:r w:rsidRPr="00621D2C">
        <w:rPr>
          <w:b/>
          <w:color w:val="111111"/>
          <w:sz w:val="32"/>
          <w:szCs w:val="29"/>
        </w:rPr>
        <w:t xml:space="preserve">. </w:t>
      </w:r>
      <w:r w:rsidRPr="00621D2C">
        <w:rPr>
          <w:color w:val="111111"/>
          <w:sz w:val="32"/>
          <w:szCs w:val="29"/>
        </w:rPr>
        <w:t>Подготовили и </w:t>
      </w:r>
      <w:r w:rsidRPr="00621D2C">
        <w:rPr>
          <w:rStyle w:val="a4"/>
          <w:b w:val="0"/>
          <w:color w:val="111111"/>
          <w:sz w:val="32"/>
          <w:szCs w:val="29"/>
          <w:bdr w:val="none" w:sz="0" w:space="0" w:color="auto" w:frame="1"/>
        </w:rPr>
        <w:t>провели  воспитатели совместно с музыкальным руководителем</w:t>
      </w:r>
      <w:r w:rsidRPr="00621D2C">
        <w:rPr>
          <w:b/>
          <w:color w:val="111111"/>
          <w:sz w:val="32"/>
          <w:szCs w:val="29"/>
        </w:rPr>
        <w:t>.</w:t>
      </w:r>
    </w:p>
    <w:p w:rsidR="00365DC7" w:rsidRPr="00621D2C" w:rsidRDefault="00365DC7" w:rsidP="00365D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9"/>
        </w:rPr>
      </w:pPr>
      <w:r w:rsidRPr="00621D2C">
        <w:rPr>
          <w:color w:val="111111"/>
          <w:sz w:val="32"/>
          <w:szCs w:val="29"/>
        </w:rPr>
        <w:t>Сценарий соответствовал возрастным особенностям детей. Групповое помещение были оформлено в соответствии с темой </w:t>
      </w:r>
      <w:r w:rsidRPr="00621D2C">
        <w:rPr>
          <w:rStyle w:val="a4"/>
          <w:b w:val="0"/>
          <w:color w:val="111111"/>
          <w:sz w:val="32"/>
          <w:szCs w:val="29"/>
          <w:bdr w:val="none" w:sz="0" w:space="0" w:color="auto" w:frame="1"/>
        </w:rPr>
        <w:t>проводимого мероприятия</w:t>
      </w:r>
      <w:r w:rsidRPr="00621D2C">
        <w:rPr>
          <w:color w:val="111111"/>
          <w:sz w:val="32"/>
          <w:szCs w:val="29"/>
        </w:rPr>
        <w:t>. Дети читали стишки, пели песни </w:t>
      </w:r>
      <w:r w:rsidRPr="00621D2C">
        <w:rPr>
          <w:iCs/>
          <w:color w:val="111111"/>
          <w:sz w:val="32"/>
          <w:szCs w:val="29"/>
          <w:bdr w:val="none" w:sz="0" w:space="0" w:color="auto" w:frame="1"/>
        </w:rPr>
        <w:t>«Мамочка милая»</w:t>
      </w:r>
      <w:r w:rsidRPr="00621D2C">
        <w:rPr>
          <w:color w:val="111111"/>
          <w:sz w:val="32"/>
          <w:szCs w:val="29"/>
        </w:rPr>
        <w:t>, </w:t>
      </w:r>
      <w:r w:rsidRPr="00621D2C">
        <w:rPr>
          <w:iCs/>
          <w:color w:val="111111"/>
          <w:sz w:val="32"/>
          <w:szCs w:val="29"/>
          <w:bdr w:val="none" w:sz="0" w:space="0" w:color="auto" w:frame="1"/>
        </w:rPr>
        <w:t>«Песня о маме»</w:t>
      </w:r>
      <w:r w:rsidRPr="00621D2C">
        <w:rPr>
          <w:color w:val="111111"/>
          <w:sz w:val="32"/>
          <w:szCs w:val="29"/>
        </w:rPr>
        <w:t>, водили хоровод </w:t>
      </w:r>
      <w:r w:rsidRPr="00621D2C">
        <w:rPr>
          <w:iCs/>
          <w:color w:val="111111"/>
          <w:sz w:val="32"/>
          <w:szCs w:val="29"/>
          <w:bdr w:val="none" w:sz="0" w:space="0" w:color="auto" w:frame="1"/>
        </w:rPr>
        <w:t>«Мишка с куклой»</w:t>
      </w:r>
      <w:r w:rsidRPr="00621D2C">
        <w:rPr>
          <w:color w:val="111111"/>
          <w:sz w:val="32"/>
          <w:szCs w:val="29"/>
        </w:rPr>
        <w:t>, поиграли в пальчиковые игры </w:t>
      </w:r>
      <w:r w:rsidRPr="00621D2C">
        <w:rPr>
          <w:iCs/>
          <w:color w:val="111111"/>
          <w:sz w:val="32"/>
          <w:szCs w:val="29"/>
          <w:bdr w:val="none" w:sz="0" w:space="0" w:color="auto" w:frame="1"/>
        </w:rPr>
        <w:t>«Моя семья»</w:t>
      </w:r>
      <w:r w:rsidRPr="00621D2C">
        <w:rPr>
          <w:color w:val="111111"/>
          <w:sz w:val="32"/>
          <w:szCs w:val="29"/>
        </w:rPr>
        <w:t> и др.</w:t>
      </w:r>
    </w:p>
    <w:p w:rsidR="00365DC7" w:rsidRPr="00621D2C" w:rsidRDefault="00365DC7" w:rsidP="00365D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9"/>
        </w:rPr>
      </w:pPr>
      <w:r w:rsidRPr="00621D2C">
        <w:rPr>
          <w:color w:val="111111"/>
          <w:sz w:val="32"/>
          <w:szCs w:val="29"/>
        </w:rPr>
        <w:t>Воспитателями было подготовлено много веселых и музыкальных конкурсов и игр.</w:t>
      </w:r>
      <w:r w:rsidRPr="00621D2C">
        <w:rPr>
          <w:rStyle w:val="a4"/>
          <w:color w:val="111111"/>
          <w:sz w:val="32"/>
          <w:szCs w:val="29"/>
          <w:bdr w:val="none" w:sz="0" w:space="0" w:color="auto" w:frame="1"/>
        </w:rPr>
        <w:t xml:space="preserve"> </w:t>
      </w:r>
      <w:r w:rsidRPr="00621D2C">
        <w:rPr>
          <w:rStyle w:val="a4"/>
          <w:b w:val="0"/>
          <w:color w:val="111111"/>
          <w:sz w:val="32"/>
          <w:szCs w:val="29"/>
          <w:bdr w:val="none" w:sz="0" w:space="0" w:color="auto" w:frame="1"/>
        </w:rPr>
        <w:t>Утренник</w:t>
      </w:r>
      <w:r w:rsidRPr="00621D2C">
        <w:rPr>
          <w:b/>
          <w:color w:val="111111"/>
          <w:sz w:val="32"/>
          <w:szCs w:val="29"/>
        </w:rPr>
        <w:t> </w:t>
      </w:r>
      <w:r w:rsidRPr="00621D2C">
        <w:rPr>
          <w:color w:val="111111"/>
          <w:sz w:val="32"/>
          <w:szCs w:val="29"/>
        </w:rPr>
        <w:t>прошел в торжественной, радостной атмосфере. На празднике прозвучало много проникновенных стихов о любви к маме, бабушке. Дети пели много песен, отгадывали загадки, играли в разные игры. </w:t>
      </w:r>
    </w:p>
    <w:p w:rsidR="00365DC7" w:rsidRPr="00621D2C" w:rsidRDefault="00365DC7" w:rsidP="00365D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9"/>
        </w:rPr>
      </w:pPr>
      <w:r w:rsidRPr="00621D2C">
        <w:rPr>
          <w:color w:val="111111"/>
          <w:sz w:val="32"/>
          <w:szCs w:val="29"/>
          <w:bdr w:val="none" w:sz="0" w:space="0" w:color="auto" w:frame="1"/>
        </w:rPr>
        <w:t>Дети очень порадовали своими творческими выступлениями</w:t>
      </w:r>
      <w:r w:rsidRPr="00621D2C">
        <w:rPr>
          <w:color w:val="111111"/>
          <w:sz w:val="32"/>
          <w:szCs w:val="29"/>
        </w:rPr>
        <w:t>: актерским мастерством, исполнением музыкально-литературной композиции. Сюрпризным моментом были подарки сделанные руками детей. Праздник прошел в теплой, душевной атмосфере.</w:t>
      </w:r>
    </w:p>
    <w:p w:rsidR="00365DC7" w:rsidRPr="00621D2C" w:rsidRDefault="00365DC7" w:rsidP="00365D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9"/>
        </w:rPr>
      </w:pPr>
      <w:r w:rsidRPr="00621D2C">
        <w:rPr>
          <w:color w:val="111111"/>
          <w:sz w:val="32"/>
          <w:szCs w:val="29"/>
        </w:rPr>
        <w:t>Цель данного мероприятия достигнута</w:t>
      </w:r>
      <w:proofErr w:type="gramStart"/>
      <w:r w:rsidRPr="00621D2C">
        <w:rPr>
          <w:color w:val="111111"/>
          <w:sz w:val="32"/>
          <w:szCs w:val="29"/>
        </w:rPr>
        <w:t>.П</w:t>
      </w:r>
      <w:proofErr w:type="gramEnd"/>
      <w:r w:rsidRPr="00621D2C">
        <w:rPr>
          <w:color w:val="111111"/>
          <w:sz w:val="32"/>
          <w:szCs w:val="29"/>
        </w:rPr>
        <w:t>одводя итог можно сделать вывод, что такие мероприятия, как </w:t>
      </w:r>
      <w:r w:rsidRPr="00621D2C">
        <w:rPr>
          <w:iCs/>
          <w:color w:val="111111"/>
          <w:sz w:val="32"/>
          <w:szCs w:val="29"/>
          <w:bdr w:val="none" w:sz="0" w:space="0" w:color="auto" w:frame="1"/>
        </w:rPr>
        <w:t>«</w:t>
      </w:r>
      <w:r w:rsidRPr="00621D2C">
        <w:rPr>
          <w:b/>
          <w:iCs/>
          <w:color w:val="111111"/>
          <w:sz w:val="32"/>
          <w:szCs w:val="29"/>
          <w:bdr w:val="none" w:sz="0" w:space="0" w:color="auto" w:frame="1"/>
        </w:rPr>
        <w:t>8 </w:t>
      </w:r>
      <w:r w:rsidRPr="00621D2C">
        <w:rPr>
          <w:rStyle w:val="a4"/>
          <w:b w:val="0"/>
          <w:iCs/>
          <w:color w:val="111111"/>
          <w:sz w:val="32"/>
          <w:szCs w:val="29"/>
          <w:bdr w:val="none" w:sz="0" w:space="0" w:color="auto" w:frame="1"/>
        </w:rPr>
        <w:t>Марта</w:t>
      </w:r>
      <w:r w:rsidRPr="00621D2C">
        <w:rPr>
          <w:iCs/>
          <w:color w:val="111111"/>
          <w:sz w:val="32"/>
          <w:szCs w:val="29"/>
          <w:bdr w:val="none" w:sz="0" w:space="0" w:color="auto" w:frame="1"/>
        </w:rPr>
        <w:t>»</w:t>
      </w:r>
      <w:r w:rsidRPr="00621D2C">
        <w:rPr>
          <w:color w:val="111111"/>
          <w:sz w:val="32"/>
          <w:szCs w:val="29"/>
        </w:rPr>
        <w:t> несут в себе огромный воспитательный потенциал. Участие в поздравлениях со временем станет для ребенка нормой, и ему не придется напоминать о том, что нужно поздравить маму и бабушку с 8 </w:t>
      </w:r>
      <w:r w:rsidRPr="00621D2C">
        <w:rPr>
          <w:rStyle w:val="a4"/>
          <w:b w:val="0"/>
          <w:color w:val="111111"/>
          <w:sz w:val="32"/>
          <w:szCs w:val="29"/>
          <w:bdr w:val="none" w:sz="0" w:space="0" w:color="auto" w:frame="1"/>
        </w:rPr>
        <w:t>Марта</w:t>
      </w:r>
      <w:r w:rsidRPr="00621D2C">
        <w:rPr>
          <w:color w:val="111111"/>
          <w:sz w:val="32"/>
          <w:szCs w:val="29"/>
        </w:rPr>
        <w:t>. На этапе завершения дошкольного образования ребенок должен уметь следовать социальным нормам поведения и правилам в разных видах деятельности, во взаимоотношениях с взрослыми и сверстниками, усвоить нормы и ценности, принятые в обществе, включая моральные и нравственные ценности.</w:t>
      </w:r>
    </w:p>
    <w:p w:rsidR="00640468" w:rsidRPr="00621D2C" w:rsidRDefault="00365DC7" w:rsidP="00365DC7">
      <w:pPr>
        <w:tabs>
          <w:tab w:val="left" w:pos="7896"/>
        </w:tabs>
        <w:rPr>
          <w:rFonts w:cs="Times New Roman"/>
          <w:sz w:val="32"/>
        </w:rPr>
      </w:pPr>
      <w:r w:rsidRPr="00621D2C">
        <w:rPr>
          <w:rFonts w:cs="Times New Roman"/>
          <w:sz w:val="32"/>
        </w:rPr>
        <w:tab/>
      </w:r>
    </w:p>
    <w:p w:rsidR="00365DC7" w:rsidRPr="00621D2C" w:rsidRDefault="00365DC7" w:rsidP="00365DC7">
      <w:pPr>
        <w:tabs>
          <w:tab w:val="left" w:pos="7896"/>
        </w:tabs>
        <w:rPr>
          <w:rFonts w:cs="Times New Roman"/>
          <w:sz w:val="32"/>
        </w:rPr>
      </w:pPr>
    </w:p>
    <w:p w:rsidR="00365DC7" w:rsidRPr="00621D2C" w:rsidRDefault="00365DC7" w:rsidP="00365DC7">
      <w:pPr>
        <w:tabs>
          <w:tab w:val="left" w:pos="7896"/>
        </w:tabs>
        <w:rPr>
          <w:rFonts w:cs="Times New Roman"/>
          <w:sz w:val="32"/>
        </w:rPr>
      </w:pPr>
    </w:p>
    <w:p w:rsidR="00365DC7" w:rsidRPr="00621D2C" w:rsidRDefault="00365DC7" w:rsidP="00365DC7">
      <w:pPr>
        <w:tabs>
          <w:tab w:val="left" w:pos="7896"/>
        </w:tabs>
        <w:rPr>
          <w:rFonts w:cs="Times New Roman"/>
          <w:sz w:val="32"/>
        </w:rPr>
      </w:pPr>
    </w:p>
    <w:p w:rsidR="00365DC7" w:rsidRDefault="00215BDA" w:rsidP="00365DC7">
      <w:pPr>
        <w:tabs>
          <w:tab w:val="left" w:pos="7896"/>
        </w:tabs>
        <w:rPr>
          <w:rFonts w:cs="Times New Roman"/>
          <w:sz w:val="32"/>
        </w:rPr>
      </w:pPr>
      <w:r>
        <w:rPr>
          <w:rFonts w:cs="Times New Roman"/>
          <w:noProof/>
          <w:sz w:val="32"/>
          <w:lang w:eastAsia="ru-RU"/>
        </w:rPr>
        <w:lastRenderedPageBreak/>
        <w:drawing>
          <wp:inline distT="0" distB="0" distL="0" distR="0">
            <wp:extent cx="3521138" cy="2640812"/>
            <wp:effectExtent l="0" t="438150" r="0" b="426238"/>
            <wp:docPr id="2" name="Рисунок 1" descr="C:\Users\Asus\Desktop\20220301_111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220301_1112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23751" cy="2642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DC7" w:rsidRDefault="00215BDA" w:rsidP="00365DC7">
      <w:pPr>
        <w:tabs>
          <w:tab w:val="left" w:pos="7896"/>
        </w:tabs>
        <w:rPr>
          <w:rFonts w:cs="Times New Roman"/>
          <w:sz w:val="32"/>
        </w:rPr>
      </w:pPr>
      <w:r>
        <w:rPr>
          <w:rFonts w:cs="Times New Roman"/>
          <w:noProof/>
          <w:sz w:val="32"/>
          <w:lang w:eastAsia="ru-RU"/>
        </w:rPr>
        <w:drawing>
          <wp:inline distT="0" distB="0" distL="0" distR="0">
            <wp:extent cx="2950248" cy="3928906"/>
            <wp:effectExtent l="19050" t="0" r="2502" b="0"/>
            <wp:docPr id="5" name="Рисунок 4" descr="C:\Users\Asus\Desktop\Attachments_e.grigorencko2013@yandex.ru_2022-03-03_09-12-25\IMG-2022030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Attachments_e.grigorencko2013@yandex.ru_2022-03-03_09-12-25\IMG-20220301-WA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619" cy="3937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DC7" w:rsidRPr="00365DC7" w:rsidRDefault="00215BDA" w:rsidP="00365DC7">
      <w:pPr>
        <w:tabs>
          <w:tab w:val="left" w:pos="7896"/>
        </w:tabs>
        <w:rPr>
          <w:rFonts w:cs="Times New Roman"/>
          <w:sz w:val="32"/>
        </w:rPr>
      </w:pPr>
      <w:r>
        <w:rPr>
          <w:rFonts w:cs="Times New Roman"/>
          <w:noProof/>
          <w:sz w:val="32"/>
          <w:lang w:eastAsia="ru-RU"/>
        </w:rPr>
        <w:lastRenderedPageBreak/>
        <w:drawing>
          <wp:inline distT="0" distB="0" distL="0" distR="0">
            <wp:extent cx="3105987" cy="2332311"/>
            <wp:effectExtent l="19050" t="0" r="0" b="0"/>
            <wp:docPr id="3" name="Рисунок 2" descr="C:\Users\Asus\Desktop\Attachments_e.grigorencko2013@yandex.ru_2022-03-03_09-12-25\IMG-2022030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Attachments_e.grigorencko2013@yandex.ru_2022-03-03_09-12-25\IMG-20220301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080" cy="2334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32"/>
          <w:lang w:eastAsia="ru-RU"/>
        </w:rPr>
        <w:drawing>
          <wp:inline distT="0" distB="0" distL="0" distR="0">
            <wp:extent cx="2874875" cy="3828531"/>
            <wp:effectExtent l="19050" t="0" r="1675" b="0"/>
            <wp:docPr id="4" name="Рисунок 3" descr="C:\Users\Asus\Desktop\Attachments_e.grigorencko2013@yandex.ru_2022-03-03_09-12-25\IMG-2022030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Attachments_e.grigorencko2013@yandex.ru_2022-03-03_09-12-25\IMG-20220301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801" cy="3831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5DC7" w:rsidRPr="00365DC7" w:rsidSect="0064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65DC7"/>
    <w:rsid w:val="00215BDA"/>
    <w:rsid w:val="00365DC7"/>
    <w:rsid w:val="00621D2C"/>
    <w:rsid w:val="00640468"/>
    <w:rsid w:val="00C715A5"/>
    <w:rsid w:val="00D9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A5"/>
    <w:pPr>
      <w:spacing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D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D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5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DC7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621D2C"/>
  </w:style>
  <w:style w:type="character" w:customStyle="1" w:styleId="c9">
    <w:name w:val="c9"/>
    <w:basedOn w:val="a0"/>
    <w:rsid w:val="00621D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Григоренко</dc:creator>
  <cp:keywords/>
  <dc:description/>
  <cp:lastModifiedBy>Елена Григоренко</cp:lastModifiedBy>
  <cp:revision>4</cp:revision>
  <dcterms:created xsi:type="dcterms:W3CDTF">2022-03-03T07:04:00Z</dcterms:created>
  <dcterms:modified xsi:type="dcterms:W3CDTF">2022-03-03T07:23:00Z</dcterms:modified>
</cp:coreProperties>
</file>